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483EFE0A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971C2F">
              <w:rPr>
                <w:bCs/>
                <w:color w:val="000000"/>
              </w:rPr>
              <w:t>24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971C2F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6848D34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971C2F">
              <w:rPr>
                <w:bCs/>
                <w:color w:val="000000"/>
              </w:rPr>
              <w:t>24</w:t>
            </w:r>
            <w:r w:rsidRPr="00BF4156">
              <w:rPr>
                <w:bCs/>
                <w:lang w:val="sr-Cyrl-RS"/>
              </w:rPr>
              <w:t>.</w:t>
            </w:r>
            <w:r w:rsidR="00971C2F">
              <w:rPr>
                <w:bCs/>
              </w:rPr>
              <w:t>02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971C2F">
              <w:rPr>
                <w:bCs/>
              </w:rPr>
              <w:t>2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72B911A4" w:rsidR="00C41085" w:rsidRPr="00332690" w:rsidRDefault="00F67B1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На</w:t>
      </w:r>
      <w:proofErr w:type="spellEnd"/>
      <w:r w:rsidRPr="00066CF4">
        <w:rPr>
          <w:sz w:val="22"/>
        </w:rPr>
        <w:t xml:space="preserve"> </w:t>
      </w:r>
      <w:proofErr w:type="spellStart"/>
      <w:r w:rsidRPr="00066CF4">
        <w:rPr>
          <w:sz w:val="22"/>
        </w:rPr>
        <w:t>основу</w:t>
      </w:r>
      <w:proofErr w:type="spellEnd"/>
      <w:r w:rsidRPr="00066CF4">
        <w:rPr>
          <w:sz w:val="22"/>
        </w:rPr>
        <w:t xml:space="preserve"> </w:t>
      </w:r>
      <w:r>
        <w:rPr>
          <w:sz w:val="22"/>
          <w:lang w:val="sr-Cyrl-RS"/>
        </w:rPr>
        <w:t>чл.</w:t>
      </w:r>
      <w:proofErr w:type="gramEnd"/>
      <w:r>
        <w:rPr>
          <w:sz w:val="22"/>
          <w:lang w:val="sr-Cyrl-RS"/>
        </w:rPr>
        <w:t xml:space="preserve"> 18. Одлуке о грађевинском зем</w:t>
      </w:r>
      <w:r w:rsidR="00660C5C">
        <w:rPr>
          <w:sz w:val="22"/>
          <w:lang w:val="sr-Cyrl-RS"/>
        </w:rPr>
        <w:t>љишту („Сл. лист града Кикинде“</w:t>
      </w:r>
      <w:r>
        <w:rPr>
          <w:sz w:val="22"/>
          <w:lang w:val="sr-Cyrl-RS"/>
        </w:rPr>
        <w:t>, број 31/2021)</w:t>
      </w:r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971C2F">
        <w:rPr>
          <w:sz w:val="22"/>
          <w:lang w:val="sr-Latn-CS"/>
        </w:rPr>
        <w:t>1077</w:t>
      </w:r>
      <w:r w:rsidR="00D26E40">
        <w:rPr>
          <w:sz w:val="22"/>
          <w:lang w:val="sr-Cyrl-CS"/>
        </w:rPr>
        <w:t>/</w:t>
      </w:r>
      <w:r w:rsidR="00971C2F">
        <w:rPr>
          <w:sz w:val="22"/>
          <w:lang w:val="sr-Latn-CS"/>
        </w:rPr>
        <w:t>1</w:t>
      </w:r>
      <w:r w:rsidR="00D26E40">
        <w:rPr>
          <w:sz w:val="22"/>
          <w:lang w:val="sr-Cyrl-CS"/>
        </w:rPr>
        <w:t>1</w:t>
      </w:r>
      <w:r w:rsidR="00ED7AD5" w:rsidRPr="00066CF4">
        <w:rPr>
          <w:sz w:val="22"/>
          <w:lang w:val="sr-Cyrl-RS"/>
        </w:rPr>
        <w:t xml:space="preserve"> к.о. </w:t>
      </w:r>
      <w:r w:rsidR="00D26E40">
        <w:rPr>
          <w:sz w:val="22"/>
          <w:lang w:val="sr-Cyrl-RS"/>
        </w:rPr>
        <w:t>Кикинда</w:t>
      </w:r>
      <w:r w:rsidR="00ED7AD5" w:rsidRPr="00066CF4">
        <w:rPr>
          <w:sz w:val="22"/>
          <w:lang w:val="sr-Cyrl-RS"/>
        </w:rPr>
        <w:t xml:space="preserve"> </w:t>
      </w:r>
      <w:r w:rsidR="00167A3E"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="00167A3E"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="00167A3E"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="00167A3E"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="00167A3E"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="00167A3E"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="00167A3E"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="00167A3E" w:rsidRPr="00066CF4">
        <w:rPr>
          <w:rFonts w:eastAsia="Times New Roman" w:cs="Times New Roman"/>
          <w:sz w:val="22"/>
          <w:lang w:bidi="ar-SA"/>
        </w:rPr>
        <w:t xml:space="preserve"> </w:t>
      </w:r>
      <w:r w:rsidR="00664438">
        <w:rPr>
          <w:rFonts w:eastAsia="Times New Roman" w:cs="Times New Roman"/>
          <w:sz w:val="22"/>
          <w:lang w:val="sr-Latn-CS" w:bidi="ar-SA"/>
        </w:rPr>
        <w:t xml:space="preserve">  4</w:t>
      </w:r>
      <w:r w:rsidR="00167A3E"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</w:t>
      </w:r>
      <w:r w:rsidR="00971C2F">
        <w:rPr>
          <w:rFonts w:eastAsia="Times New Roman" w:cs="Times New Roman"/>
          <w:sz w:val="22"/>
          <w:lang w:val="sr-Latn-CS" w:bidi="ar-SA"/>
        </w:rPr>
        <w:t>2</w:t>
      </w:r>
      <w:r w:rsidR="00167A3E"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="00167A3E"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Комисија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за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спровођење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поступка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прибављања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отуђења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="00167A3E">
        <w:rPr>
          <w:rFonts w:eastAsia="Times New Roman" w:cs="Times New Roman"/>
          <w:sz w:val="22"/>
          <w:lang w:bidi="ar-SA"/>
        </w:rPr>
        <w:t>давања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sz w:val="22"/>
          <w:lang w:bidi="ar-SA"/>
        </w:rPr>
        <w:t>закуп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="00167A3E">
        <w:rPr>
          <w:rFonts w:eastAsia="Times New Roman" w:cs="Times New Roman"/>
          <w:sz w:val="22"/>
          <w:lang w:bidi="ar-SA"/>
        </w:rPr>
        <w:t>покретних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ствари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sz w:val="22"/>
          <w:lang w:bidi="ar-SA"/>
        </w:rPr>
        <w:t>јавној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својини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града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Кикинде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Default="00E131C5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64C357CA" w14:textId="77777777" w:rsidR="0010422A" w:rsidRPr="0010422A" w:rsidRDefault="0010422A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04419355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971C2F">
        <w:rPr>
          <w:b/>
          <w:lang w:val="sr-Latn-CS"/>
        </w:rPr>
        <w:t>1077</w:t>
      </w:r>
      <w:r w:rsidR="00D26E40">
        <w:rPr>
          <w:b/>
          <w:lang w:val="sr-Cyrl-CS"/>
        </w:rPr>
        <w:t>/</w:t>
      </w:r>
      <w:r w:rsidR="00971C2F">
        <w:rPr>
          <w:b/>
          <w:lang w:val="sr-Latn-CS"/>
        </w:rPr>
        <w:t>1</w:t>
      </w:r>
      <w:r w:rsidR="00D26E40">
        <w:rPr>
          <w:b/>
          <w:lang w:val="sr-Cyrl-CS"/>
        </w:rPr>
        <w:t>1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</w:t>
      </w:r>
      <w:r w:rsidR="00D26E40">
        <w:rPr>
          <w:b/>
          <w:lang w:val="sr-Cyrl-RS"/>
        </w:rPr>
        <w:t>КИКИНДА</w:t>
      </w:r>
      <w:r w:rsidR="00ED7AD5" w:rsidRPr="00ED7AD5">
        <w:rPr>
          <w:b/>
          <w:lang w:val="sr-Cyrl-RS"/>
        </w:rPr>
        <w:t xml:space="preserve">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16F535DB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из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јавне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својине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града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Кикинде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, </w:t>
      </w:r>
      <w:r w:rsidR="000B43DF">
        <w:rPr>
          <w:rFonts w:eastAsia="Times New Roman" w:cs="Times New Roman"/>
          <w:bCs/>
          <w:lang w:val="sr-Cyrl-RS" w:bidi="ar-SA"/>
        </w:rPr>
        <w:t>прикупљањем писа</w:t>
      </w:r>
      <w:r w:rsidR="00446571">
        <w:rPr>
          <w:rFonts w:eastAsia="Times New Roman" w:cs="Times New Roman"/>
          <w:bCs/>
          <w:lang w:val="sr-Cyrl-RS" w:bidi="ar-SA"/>
        </w:rPr>
        <w:t>них понуда</w:t>
      </w:r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Latn-CS" w:bidi="ar-SA"/>
        </w:rPr>
        <w:t>1077</w:t>
      </w:r>
      <w:r w:rsidR="00D26E40">
        <w:rPr>
          <w:rFonts w:eastAsia="Times New Roman" w:cs="Times New Roman"/>
          <w:lang w:val="sr-Cyrl-CS" w:bidi="ar-SA"/>
        </w:rPr>
        <w:t>/</w:t>
      </w:r>
      <w:r w:rsidR="00971C2F">
        <w:rPr>
          <w:rFonts w:eastAsia="Times New Roman" w:cs="Times New Roman"/>
          <w:lang w:val="sr-Latn-CS" w:bidi="ar-SA"/>
        </w:rPr>
        <w:t>1</w:t>
      </w:r>
      <w:r w:rsidR="00D26E40">
        <w:rPr>
          <w:rFonts w:eastAsia="Times New Roman" w:cs="Times New Roman"/>
          <w:lang w:val="sr-Cyrl-CS" w:bidi="ar-SA"/>
        </w:rPr>
        <w:t>1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D26E40">
        <w:rPr>
          <w:rFonts w:eastAsia="Times New Roman" w:cs="Times New Roman"/>
          <w:lang w:val="sr-Cyrl-RS" w:bidi="ar-SA"/>
        </w:rPr>
        <w:t>3899</w:t>
      </w:r>
      <w:r w:rsidR="00E61830">
        <w:rPr>
          <w:rFonts w:eastAsia="Times New Roman" w:cs="Times New Roman"/>
          <w:lang w:val="sr-Cyrl-RS" w:bidi="ar-SA"/>
        </w:rPr>
        <w:t xml:space="preserve"> к</w:t>
      </w:r>
      <w:r w:rsidR="008F1D10">
        <w:rPr>
          <w:rFonts w:eastAsia="Times New Roman" w:cs="Times New Roman"/>
          <w:lang w:val="sr-Cyrl-RS" w:bidi="ar-SA"/>
        </w:rPr>
        <w:t xml:space="preserve">.о.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>,</w:t>
      </w:r>
      <w:r w:rsidR="00402624">
        <w:rPr>
          <w:rFonts w:eastAsia="Times New Roman" w:cs="Times New Roman"/>
          <w:lang w:val="sr-Cyrl-RS" w:bidi="ar-SA"/>
        </w:rPr>
        <w:t xml:space="preserve"> </w:t>
      </w:r>
      <w:r w:rsidR="008F1D10">
        <w:rPr>
          <w:rFonts w:eastAsia="Times New Roman" w:cs="Times New Roman"/>
          <w:lang w:val="sr-Cyrl-RS" w:bidi="ar-SA"/>
        </w:rPr>
        <w:t>ради изградње објек</w:t>
      </w:r>
      <w:r w:rsidR="000E4A82">
        <w:rPr>
          <w:rFonts w:eastAsia="Times New Roman" w:cs="Times New Roman"/>
          <w:lang w:val="sr-Latn-CS" w:bidi="ar-SA"/>
        </w:rPr>
        <w:t>a</w:t>
      </w:r>
      <w:r w:rsidR="008F1D10">
        <w:rPr>
          <w:rFonts w:eastAsia="Times New Roman" w:cs="Times New Roman"/>
          <w:lang w:val="sr-Cyrl-RS" w:bidi="ar-SA"/>
        </w:rPr>
        <w:t xml:space="preserve">та који </w:t>
      </w:r>
      <w:r w:rsidR="00EE3CFB">
        <w:rPr>
          <w:rFonts w:eastAsia="Times New Roman" w:cs="Times New Roman"/>
          <w:lang w:val="sr-Cyrl-RS" w:bidi="ar-SA"/>
        </w:rPr>
        <w:t>су</w:t>
      </w:r>
      <w:r w:rsidR="008F1D10">
        <w:rPr>
          <w:rFonts w:eastAsia="Times New Roman" w:cs="Times New Roman"/>
          <w:lang w:val="sr-Cyrl-RS" w:bidi="ar-SA"/>
        </w:rPr>
        <w:t xml:space="preserve"> предвиђен</w:t>
      </w:r>
      <w:r w:rsidR="00EE3CFB">
        <w:rPr>
          <w:rFonts w:eastAsia="Times New Roman" w:cs="Times New Roman"/>
          <w:lang w:val="sr-Cyrl-RS" w:bidi="ar-SA"/>
        </w:rPr>
        <w:t>и</w:t>
      </w:r>
      <w:bookmarkStart w:id="0" w:name="_GoBack"/>
      <w:bookmarkEnd w:id="0"/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620AA01D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</w:t>
      </w:r>
      <w:r w:rsidR="00971C2F">
        <w:rPr>
          <w:b/>
          <w:color w:val="000000"/>
          <w:shd w:val="clear" w:color="auto" w:fill="FFFFFF"/>
          <w:lang w:val="sr-Latn-CS"/>
        </w:rPr>
        <w:t>1077</w:t>
      </w:r>
      <w:r w:rsidR="00D26E40">
        <w:rPr>
          <w:b/>
          <w:color w:val="000000"/>
          <w:shd w:val="clear" w:color="auto" w:fill="FFFFFF"/>
          <w:lang w:val="sr-Cyrl-RS"/>
        </w:rPr>
        <w:t>/</w:t>
      </w:r>
      <w:r w:rsidR="00971C2F">
        <w:rPr>
          <w:b/>
          <w:color w:val="000000"/>
          <w:shd w:val="clear" w:color="auto" w:fill="FFFFFF"/>
          <w:lang w:val="sr-Latn-CS"/>
        </w:rPr>
        <w:t>1</w:t>
      </w:r>
      <w:r w:rsidR="00D26E40">
        <w:rPr>
          <w:b/>
          <w:color w:val="000000"/>
          <w:shd w:val="clear" w:color="auto" w:fill="FFFFFF"/>
          <w:lang w:val="sr-Cyrl-RS"/>
        </w:rPr>
        <w:t>1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</w:t>
      </w:r>
      <w:r w:rsidR="00D26E40">
        <w:rPr>
          <w:b/>
          <w:color w:val="000000"/>
          <w:shd w:val="clear" w:color="auto" w:fill="FFFFFF"/>
          <w:lang w:val="sr-Cyrl-RS"/>
        </w:rPr>
        <w:t>Кикинда</w:t>
      </w:r>
      <w:r w:rsidR="00961457">
        <w:rPr>
          <w:b/>
          <w:color w:val="000000"/>
          <w:shd w:val="clear" w:color="auto" w:fill="FFFFFF"/>
          <w:lang w:val="sr-Cyrl-RS"/>
        </w:rPr>
        <w:t xml:space="preserve">, </w:t>
      </w:r>
      <w:r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971C2F">
        <w:rPr>
          <w:b/>
          <w:color w:val="000000"/>
          <w:shd w:val="clear" w:color="auto" w:fill="FFFFFF"/>
          <w:lang w:val="sr-Latn-CS"/>
        </w:rPr>
        <w:t>59</w:t>
      </w:r>
      <w:r w:rsidR="00446571">
        <w:rPr>
          <w:b/>
          <w:color w:val="000000"/>
          <w:shd w:val="clear" w:color="auto" w:fill="FFFFFF"/>
          <w:lang w:val="sr-Latn-CS"/>
        </w:rPr>
        <w:t>.</w:t>
      </w:r>
      <w:r w:rsidR="00971C2F">
        <w:rPr>
          <w:b/>
          <w:color w:val="000000"/>
          <w:shd w:val="clear" w:color="auto" w:fill="FFFFFF"/>
          <w:lang w:val="sr-Latn-CS"/>
        </w:rPr>
        <w:t>364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971C2F">
        <w:rPr>
          <w:rFonts w:eastAsia="Times New Roman" w:cs="Times New Roman"/>
          <w:b/>
          <w:bCs/>
          <w:shd w:val="clear" w:color="auto" w:fill="FFFFFF"/>
          <w:lang w:val="sr-Latn-CS" w:bidi="ar-SA"/>
        </w:rPr>
        <w:t>178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.</w:t>
      </w:r>
      <w:r w:rsidR="00971C2F">
        <w:rPr>
          <w:rFonts w:eastAsia="Times New Roman" w:cs="Times New Roman"/>
          <w:b/>
          <w:bCs/>
          <w:shd w:val="clear" w:color="auto" w:fill="FFFFFF"/>
          <w:lang w:val="sr-Latn-CS" w:bidi="ar-SA"/>
        </w:rPr>
        <w:t>092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143D4663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Cyrl-CS" w:bidi="ar-SA"/>
        </w:rPr>
        <w:t>прикупљања писаних понуда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7545F5EC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Cyrl-CS" w:bidi="ar-SA"/>
        </w:rPr>
        <w:t>прикупљања писаних понуда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 w:rsidR="00CE463E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03BEA423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 xml:space="preserve">Најповољнији понуђач је дужан да у року од </w:t>
      </w:r>
      <w:r w:rsidR="00971C2F">
        <w:rPr>
          <w:lang w:val="sr-Cyrl-RS"/>
        </w:rPr>
        <w:t>2</w:t>
      </w:r>
      <w:r>
        <w:rPr>
          <w:lang w:val="sr-Cyrl-RS"/>
        </w:rPr>
        <w:t xml:space="preserve"> године од дана солемнизације Уговора о отуђењу изгради објек</w:t>
      </w:r>
      <w:r w:rsidR="00971C2F">
        <w:rPr>
          <w:lang w:val="sr-Cyrl-RS"/>
        </w:rPr>
        <w:t>те предвиђене планским документом</w:t>
      </w:r>
      <w:r>
        <w:rPr>
          <w:lang w:val="sr-Cyrl-RS"/>
        </w:rPr>
        <w:t xml:space="preserve"> и стави </w:t>
      </w:r>
      <w:r w:rsidR="00971C2F">
        <w:rPr>
          <w:lang w:val="sr-Cyrl-RS"/>
        </w:rPr>
        <w:t>их</w:t>
      </w:r>
      <w:r>
        <w:rPr>
          <w:lang w:val="sr-Cyrl-RS"/>
        </w:rPr>
        <w:t xml:space="preserve"> у употребу, у супротном биће дужан да врати грађевинску парцелу</w:t>
      </w:r>
      <w:r w:rsidR="00474886" w:rsidRPr="00474886">
        <w:rPr>
          <w:lang w:val="sr-Cyrl-RS"/>
        </w:rPr>
        <w:t xml:space="preserve"> </w:t>
      </w:r>
      <w:r w:rsidR="00474886">
        <w:rPr>
          <w:lang w:val="sr-Cyrl-RS"/>
        </w:rPr>
        <w:t>описану у ставу 1. овог огласа у јавну својину Града Кикинде, као и да о свом трошку врати земљиште у првобитно стање и евентуално надокнади штету Граду Кикинди.</w:t>
      </w:r>
    </w:p>
    <w:p w14:paraId="597AF820" w14:textId="74C0F79E" w:rsidR="00167A3E" w:rsidRDefault="00167A3E" w:rsidP="00167A3E">
      <w:pPr>
        <w:pStyle w:val="Standard"/>
        <w:jc w:val="both"/>
        <w:rPr>
          <w:rFonts w:eastAsia="Times New Roman" w:cs="Times New Roman"/>
          <w:lang w:val="sr-Cyrl-CS"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6D65B3F" w14:textId="70749131" w:rsidR="005D40E0" w:rsidRPr="005D40E0" w:rsidRDefault="005D40E0" w:rsidP="00CC13C8">
      <w:pPr>
        <w:pStyle w:val="Standard"/>
        <w:ind w:firstLine="720"/>
        <w:jc w:val="both"/>
        <w:rPr>
          <w:lang w:val="sr-Cyrl-CS"/>
        </w:rPr>
      </w:pPr>
      <w:r>
        <w:rPr>
          <w:rFonts w:eastAsia="Times New Roman" w:cs="Times New Roman"/>
          <w:lang w:val="sr-Cyrl-CS" w:bidi="ar-SA"/>
        </w:rPr>
        <w:t>Комисија ће приликом отварања писаних понуда дати предност понудама које</w:t>
      </w:r>
      <w:r w:rsidR="00A2757A">
        <w:rPr>
          <w:rFonts w:eastAsia="Times New Roman" w:cs="Times New Roman"/>
          <w:lang w:val="sr-Cyrl-CS" w:bidi="ar-SA"/>
        </w:rPr>
        <w:t xml:space="preserve"> планирају да на предметној парцели изграде тржни центар</w:t>
      </w:r>
      <w:r w:rsidR="005C5EB9">
        <w:rPr>
          <w:rFonts w:eastAsia="Times New Roman" w:cs="Times New Roman"/>
          <w:lang w:val="sr-Latn-CS" w:bidi="ar-SA"/>
        </w:rPr>
        <w:t>-</w:t>
      </w:r>
      <w:r w:rsidR="00A2757A">
        <w:rPr>
          <w:rFonts w:eastAsia="Times New Roman" w:cs="Times New Roman"/>
          <w:lang w:val="sr-Cyrl-CS" w:bidi="ar-SA"/>
        </w:rPr>
        <w:t xml:space="preserve"> Ритејл парк који садржи-малопродајне објекте,</w:t>
      </w:r>
      <w:r w:rsidR="00CC13C8">
        <w:rPr>
          <w:rFonts w:eastAsia="Times New Roman" w:cs="Times New Roman"/>
          <w:lang w:val="sr-Cyrl-CS" w:bidi="ar-SA"/>
        </w:rPr>
        <w:t xml:space="preserve"> </w:t>
      </w:r>
      <w:r w:rsidR="00A2757A">
        <w:rPr>
          <w:rFonts w:eastAsia="Times New Roman" w:cs="Times New Roman"/>
          <w:lang w:val="sr-Cyrl-CS" w:bidi="ar-SA"/>
        </w:rPr>
        <w:t>играонице,</w:t>
      </w:r>
      <w:r w:rsidR="00CC13C8">
        <w:rPr>
          <w:rFonts w:eastAsia="Times New Roman" w:cs="Times New Roman"/>
          <w:lang w:val="sr-Cyrl-CS" w:bidi="ar-SA"/>
        </w:rPr>
        <w:t xml:space="preserve"> </w:t>
      </w:r>
      <w:r w:rsidR="00A2757A">
        <w:rPr>
          <w:rFonts w:eastAsia="Times New Roman" w:cs="Times New Roman"/>
          <w:lang w:val="sr-Cyrl-CS" w:bidi="ar-SA"/>
        </w:rPr>
        <w:t>теретане,</w:t>
      </w:r>
      <w:r w:rsidR="00CC13C8">
        <w:rPr>
          <w:rFonts w:eastAsia="Times New Roman" w:cs="Times New Roman"/>
          <w:lang w:val="sr-Cyrl-CS" w:bidi="ar-SA"/>
        </w:rPr>
        <w:t xml:space="preserve"> </w:t>
      </w:r>
      <w:r w:rsidR="00A2757A">
        <w:rPr>
          <w:rFonts w:eastAsia="Times New Roman" w:cs="Times New Roman"/>
          <w:lang w:val="sr-Cyrl-CS" w:bidi="ar-SA"/>
        </w:rPr>
        <w:t>биоскоп,</w:t>
      </w:r>
      <w:r w:rsidR="00CC13C8">
        <w:rPr>
          <w:rFonts w:eastAsia="Times New Roman" w:cs="Times New Roman"/>
          <w:lang w:val="sr-Cyrl-CS" w:bidi="ar-SA"/>
        </w:rPr>
        <w:t xml:space="preserve"> </w:t>
      </w:r>
      <w:r w:rsidR="00A2757A">
        <w:rPr>
          <w:rFonts w:eastAsia="Times New Roman" w:cs="Times New Roman"/>
          <w:lang w:val="sr-Cyrl-CS" w:bidi="ar-SA"/>
        </w:rPr>
        <w:t>ресторане</w:t>
      </w:r>
      <w:r w:rsidR="00CC13C8">
        <w:rPr>
          <w:rFonts w:eastAsia="Times New Roman" w:cs="Times New Roman"/>
          <w:lang w:val="sr-Cyrl-CS" w:bidi="ar-SA"/>
        </w:rPr>
        <w:t>,</w:t>
      </w:r>
      <w:r w:rsidR="00A2757A">
        <w:rPr>
          <w:rFonts w:eastAsia="Times New Roman" w:cs="Times New Roman"/>
          <w:lang w:val="sr-Cyrl-CS" w:bidi="ar-SA"/>
        </w:rPr>
        <w:t xml:space="preserve"> а тек</w:t>
      </w:r>
      <w:r w:rsidR="00CC13C8">
        <w:rPr>
          <w:rFonts w:eastAsia="Times New Roman" w:cs="Times New Roman"/>
          <w:lang w:val="sr-Cyrl-CS" w:bidi="ar-SA"/>
        </w:rPr>
        <w:t xml:space="preserve"> уколико не постоје такве понуд</w:t>
      </w:r>
      <w:r w:rsidR="00A2757A">
        <w:rPr>
          <w:rFonts w:eastAsia="Times New Roman" w:cs="Times New Roman"/>
          <w:lang w:val="sr-Cyrl-CS" w:bidi="ar-SA"/>
        </w:rPr>
        <w:t>е размотриће остале пристигле понуде.</w:t>
      </w:r>
    </w:p>
    <w:p w14:paraId="5D8DC6C1" w14:textId="7BDFF1DD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D15E4">
        <w:rPr>
          <w:rFonts w:eastAsia="Times New Roman" w:cs="Times New Roman"/>
          <w:lang w:val="sr-Cyrl-RS" w:bidi="ar-SA"/>
        </w:rPr>
        <w:t>понудом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lastRenderedPageBreak/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58EA68F2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C14E2">
        <w:rPr>
          <w:rFonts w:eastAsia="Times New Roman" w:cs="Times New Roman"/>
          <w:lang w:val="sr-Cyrl-RS" w:bidi="ar-SA"/>
        </w:rPr>
        <w:t>понуда</w:t>
      </w:r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09DD9DF6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C14E2">
        <w:rPr>
          <w:rFonts w:eastAsia="Times New Roman" w:cs="Times New Roman"/>
          <w:lang w:val="sr-Cyrl-RS" w:bidi="ar-SA"/>
        </w:rPr>
        <w:t>непокретности</w:t>
      </w:r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5874F43D" w14:textId="7E2C055B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Cyrl-CS" w:bidi="ar-SA"/>
        </w:rPr>
        <w:t>шездесет</w:t>
      </w:r>
      <w:r>
        <w:rPr>
          <w:rFonts w:eastAsia="Times New Roman" w:cs="Times New Roman"/>
          <w:lang w:bidi="ar-SA"/>
        </w:rPr>
        <w:t xml:space="preserve"> (</w:t>
      </w:r>
      <w:r w:rsidR="00971C2F">
        <w:rPr>
          <w:rFonts w:eastAsia="Times New Roman" w:cs="Times New Roman"/>
          <w:lang w:val="sr-Cyrl-CS" w:bidi="ar-SA"/>
        </w:rPr>
        <w:t>60</w:t>
      </w:r>
      <w:r>
        <w:rPr>
          <w:rFonts w:eastAsia="Times New Roman" w:cs="Times New Roman"/>
          <w:lang w:bidi="ar-SA"/>
        </w:rPr>
        <w:t xml:space="preserve">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0C378C34" w:rsidR="00C41085" w:rsidRPr="00A2757A" w:rsidRDefault="001C14E2" w:rsidP="00332690">
      <w:pPr>
        <w:pStyle w:val="Standard"/>
        <w:ind w:firstLine="709"/>
        <w:jc w:val="both"/>
        <w:rPr>
          <w:lang w:val="sr-Cyrl-CS"/>
        </w:rPr>
      </w:pPr>
      <w:r>
        <w:rPr>
          <w:rFonts w:eastAsia="Times New Roman" w:cs="Times New Roman"/>
          <w:b/>
          <w:bCs/>
          <w:lang w:bidi="ar-SA"/>
        </w:rPr>
        <w:t>П</w:t>
      </w:r>
      <w:r>
        <w:rPr>
          <w:rFonts w:eastAsia="Times New Roman" w:cs="Times New Roman"/>
          <w:b/>
          <w:bCs/>
          <w:lang w:val="sr-Cyrl-RS" w:bidi="ar-SA"/>
        </w:rPr>
        <w:t>онуда</w:t>
      </w:r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да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C41085">
        <w:rPr>
          <w:rFonts w:eastAsia="Times New Roman" w:cs="Times New Roman"/>
          <w:b/>
          <w:bCs/>
          <w:lang w:bidi="ar-SA"/>
        </w:rPr>
        <w:t>:</w:t>
      </w:r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назив</w:t>
      </w:r>
      <w:proofErr w:type="spellEnd"/>
      <w:r w:rsidR="00C41085">
        <w:rPr>
          <w:rFonts w:eastAsia="Times New Roman" w:cs="Times New Roman"/>
          <w:lang w:bidi="ar-SA"/>
        </w:rPr>
        <w:t xml:space="preserve">, </w:t>
      </w:r>
      <w:proofErr w:type="spellStart"/>
      <w:r w:rsidR="00C41085">
        <w:rPr>
          <w:rFonts w:eastAsia="Times New Roman" w:cs="Times New Roman"/>
          <w:lang w:bidi="ar-SA"/>
        </w:rPr>
        <w:t>седиште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број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телефона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мора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бити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потп</w:t>
      </w:r>
      <w:r w:rsidR="00A2757A">
        <w:rPr>
          <w:rFonts w:eastAsia="Times New Roman" w:cs="Times New Roman"/>
          <w:lang w:bidi="ar-SA"/>
        </w:rPr>
        <w:t>исана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од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стране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овлашћеног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лица</w:t>
      </w:r>
      <w:proofErr w:type="spellEnd"/>
      <w:r w:rsidR="00A2757A">
        <w:rPr>
          <w:rFonts w:eastAsia="Times New Roman" w:cs="Times New Roman"/>
          <w:lang w:val="sr-Cyrl-CS" w:bidi="ar-SA"/>
        </w:rPr>
        <w:t xml:space="preserve"> као и кратки опис објеката који се планирају изградити на парцели.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7D1DA395" w:rsidR="00C41085" w:rsidRPr="00A2757A" w:rsidRDefault="001C14E2" w:rsidP="00332690">
      <w:pPr>
        <w:pStyle w:val="Standard"/>
        <w:ind w:firstLine="709"/>
        <w:jc w:val="both"/>
        <w:rPr>
          <w:lang w:val="sr-Cyrl-CS"/>
        </w:rPr>
      </w:pPr>
      <w:r>
        <w:rPr>
          <w:rFonts w:eastAsia="Times New Roman" w:cs="Times New Roman"/>
          <w:b/>
          <w:bCs/>
          <w:lang w:bidi="ar-SA"/>
        </w:rPr>
        <w:t>П</w:t>
      </w:r>
      <w:r>
        <w:rPr>
          <w:rFonts w:eastAsia="Times New Roman" w:cs="Times New Roman"/>
          <w:b/>
          <w:bCs/>
          <w:lang w:val="sr-Cyrl-RS" w:bidi="ar-SA"/>
        </w:rPr>
        <w:t>онуда</w:t>
      </w:r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да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C41085"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 w:rsidR="00C41085">
        <w:rPr>
          <w:rFonts w:eastAsia="Times New Roman" w:cs="Times New Roman"/>
          <w:lang w:bidi="ar-SA"/>
        </w:rPr>
        <w:t>име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презиме</w:t>
      </w:r>
      <w:proofErr w:type="spellEnd"/>
      <w:r w:rsidR="00C41085">
        <w:rPr>
          <w:rFonts w:eastAsia="Times New Roman" w:cs="Times New Roman"/>
          <w:lang w:bidi="ar-SA"/>
        </w:rPr>
        <w:t xml:space="preserve">, </w:t>
      </w:r>
      <w:proofErr w:type="spellStart"/>
      <w:r w:rsidR="00C41085">
        <w:rPr>
          <w:rFonts w:eastAsia="Times New Roman" w:cs="Times New Roman"/>
          <w:lang w:bidi="ar-SA"/>
        </w:rPr>
        <w:t>адресу</w:t>
      </w:r>
      <w:proofErr w:type="spellEnd"/>
      <w:r w:rsidR="00C41085">
        <w:rPr>
          <w:rFonts w:eastAsia="Times New Roman" w:cs="Times New Roman"/>
          <w:lang w:bidi="ar-SA"/>
        </w:rPr>
        <w:t xml:space="preserve">, </w:t>
      </w:r>
      <w:proofErr w:type="spellStart"/>
      <w:r w:rsidR="00C41085">
        <w:rPr>
          <w:rFonts w:eastAsia="Times New Roman" w:cs="Times New Roman"/>
          <w:lang w:bidi="ar-SA"/>
        </w:rPr>
        <w:t>број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личне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карте</w:t>
      </w:r>
      <w:proofErr w:type="spellEnd"/>
      <w:r w:rsidR="00C41085">
        <w:rPr>
          <w:rFonts w:eastAsia="Times New Roman" w:cs="Times New Roman"/>
          <w:lang w:bidi="ar-SA"/>
        </w:rPr>
        <w:t xml:space="preserve">, </w:t>
      </w:r>
      <w:proofErr w:type="spellStart"/>
      <w:r w:rsidR="00C41085">
        <w:rPr>
          <w:rFonts w:eastAsia="Times New Roman" w:cs="Times New Roman"/>
          <w:lang w:bidi="ar-SA"/>
        </w:rPr>
        <w:t>матични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број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број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телефона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мора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бити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потписана</w:t>
      </w:r>
      <w:proofErr w:type="spellEnd"/>
      <w:r w:rsidR="00C41085">
        <w:rPr>
          <w:rFonts w:eastAsia="Times New Roman" w:cs="Times New Roman"/>
          <w:lang w:bidi="ar-SA"/>
        </w:rPr>
        <w:t xml:space="preserve">, а </w:t>
      </w:r>
      <w:proofErr w:type="spellStart"/>
      <w:r w:rsidR="00C41085">
        <w:rPr>
          <w:rFonts w:eastAsia="Times New Roman" w:cs="Times New Roman"/>
          <w:lang w:bidi="ar-SA"/>
        </w:rPr>
        <w:t>ако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је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лице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приватни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предузетник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уз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пријаву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прилаже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извод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из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регистра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надлежног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органа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потврда</w:t>
      </w:r>
      <w:proofErr w:type="spellEnd"/>
      <w:r w:rsidR="00C41085">
        <w:rPr>
          <w:rFonts w:eastAsia="Times New Roman" w:cs="Times New Roman"/>
          <w:lang w:bidi="ar-SA"/>
        </w:rPr>
        <w:t xml:space="preserve"> о </w:t>
      </w:r>
      <w:proofErr w:type="spellStart"/>
      <w:r w:rsidR="00A2757A">
        <w:rPr>
          <w:rFonts w:eastAsia="Times New Roman" w:cs="Times New Roman"/>
          <w:lang w:bidi="ar-SA"/>
        </w:rPr>
        <w:t>пореском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идентификационом</w:t>
      </w:r>
      <w:proofErr w:type="spellEnd"/>
      <w:r w:rsidR="00A2757A">
        <w:rPr>
          <w:rFonts w:eastAsia="Times New Roman" w:cs="Times New Roman"/>
          <w:lang w:bidi="ar-SA"/>
        </w:rPr>
        <w:t xml:space="preserve"> </w:t>
      </w:r>
      <w:proofErr w:type="spellStart"/>
      <w:r w:rsidR="00A2757A">
        <w:rPr>
          <w:rFonts w:eastAsia="Times New Roman" w:cs="Times New Roman"/>
          <w:lang w:bidi="ar-SA"/>
        </w:rPr>
        <w:t>броју</w:t>
      </w:r>
      <w:proofErr w:type="spellEnd"/>
      <w:r w:rsidR="00A2757A" w:rsidRPr="00A2757A">
        <w:rPr>
          <w:rFonts w:eastAsia="Times New Roman" w:cs="Times New Roman"/>
          <w:lang w:val="sr-Cyrl-CS" w:bidi="ar-SA"/>
        </w:rPr>
        <w:t xml:space="preserve"> </w:t>
      </w:r>
      <w:r w:rsidR="00A2757A">
        <w:rPr>
          <w:rFonts w:eastAsia="Times New Roman" w:cs="Times New Roman"/>
          <w:lang w:val="sr-Cyrl-CS" w:bidi="ar-SA"/>
        </w:rPr>
        <w:t xml:space="preserve">као и кратки опис објеката који се планирају изградити на парцели. </w:t>
      </w:r>
    </w:p>
    <w:p w14:paraId="4FF9D7D4" w14:textId="16FD73A2" w:rsidR="00C41085" w:rsidRDefault="001C14E2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п</w:t>
      </w:r>
      <w:r>
        <w:rPr>
          <w:rFonts w:eastAsia="Times New Roman" w:cs="Times New Roman"/>
          <w:lang w:val="sr-Cyrl-RS" w:bidi="ar-SA"/>
        </w:rPr>
        <w:t>онуду</w:t>
      </w:r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прилаже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фотокопију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личне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карте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или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одштампани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извод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ако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је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реч</w:t>
      </w:r>
      <w:proofErr w:type="spellEnd"/>
      <w:r w:rsidR="00C41085">
        <w:rPr>
          <w:rFonts w:eastAsia="Times New Roman" w:cs="Times New Roman"/>
          <w:lang w:bidi="ar-SA"/>
        </w:rPr>
        <w:t xml:space="preserve"> о </w:t>
      </w:r>
      <w:proofErr w:type="spellStart"/>
      <w:r w:rsidR="00C41085">
        <w:rPr>
          <w:rFonts w:eastAsia="Times New Roman" w:cs="Times New Roman"/>
          <w:lang w:bidi="ar-SA"/>
        </w:rPr>
        <w:t>биометријској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личној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карти</w:t>
      </w:r>
      <w:proofErr w:type="spellEnd"/>
      <w:r w:rsidR="00C41085">
        <w:rPr>
          <w:rFonts w:eastAsia="Times New Roman" w:cs="Times New Roman"/>
          <w:lang w:bidi="ar-SA"/>
        </w:rPr>
        <w:t>.</w:t>
      </w:r>
      <w:proofErr w:type="gramEnd"/>
    </w:p>
    <w:p w14:paraId="3ED9D1C2" w14:textId="080E3E30" w:rsidR="00C41085" w:rsidRDefault="001C14E2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понуде</w:t>
      </w:r>
      <w:r w:rsidR="00DA1181">
        <w:rPr>
          <w:rFonts w:eastAsia="Times New Roman" w:cs="Times New Roman"/>
          <w:lang w:bidi="ar-SA"/>
        </w:rPr>
        <w:t xml:space="preserve"> </w:t>
      </w:r>
      <w:proofErr w:type="spellStart"/>
      <w:r w:rsidR="00DA1181">
        <w:rPr>
          <w:rFonts w:eastAsia="Times New Roman" w:cs="Times New Roman"/>
          <w:lang w:bidi="ar-SA"/>
        </w:rPr>
        <w:t>заступа</w:t>
      </w:r>
      <w:proofErr w:type="spellEnd"/>
      <w:r w:rsidR="00DA1181">
        <w:rPr>
          <w:rFonts w:eastAsia="Times New Roman" w:cs="Times New Roman"/>
          <w:lang w:bidi="ar-SA"/>
        </w:rPr>
        <w:t xml:space="preserve"> </w:t>
      </w:r>
      <w:proofErr w:type="spellStart"/>
      <w:r w:rsidR="00DA1181">
        <w:rPr>
          <w:rFonts w:eastAsia="Times New Roman" w:cs="Times New Roman"/>
          <w:lang w:bidi="ar-SA"/>
        </w:rPr>
        <w:t>пуномоћник</w:t>
      </w:r>
      <w:proofErr w:type="spellEnd"/>
      <w:r w:rsidR="00DA1181">
        <w:rPr>
          <w:rFonts w:eastAsia="Times New Roman" w:cs="Times New Roman"/>
          <w:lang w:bidi="ar-SA"/>
        </w:rPr>
        <w:t xml:space="preserve">, </w:t>
      </w:r>
      <w:proofErr w:type="spellStart"/>
      <w:r w:rsidR="00DA1181">
        <w:rPr>
          <w:rFonts w:eastAsia="Times New Roman" w:cs="Times New Roman"/>
          <w:lang w:bidi="ar-SA"/>
        </w:rPr>
        <w:t>пуномоћ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за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заступање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мора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бити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специјално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оверено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код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јавног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бележника</w:t>
      </w:r>
      <w:proofErr w:type="spellEnd"/>
      <w:r w:rsidR="00C41085"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25293C99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>П</w:t>
      </w:r>
      <w:r w:rsidR="00EB0302">
        <w:rPr>
          <w:rFonts w:eastAsia="Times New Roman" w:cs="Times New Roman"/>
          <w:lang w:val="sr-Cyrl-RS" w:bidi="ar-SA"/>
        </w:rPr>
        <w:t>онуда</w:t>
      </w:r>
      <w:r w:rsidR="00EB0302">
        <w:rPr>
          <w:rFonts w:eastAsia="Times New Roman" w:cs="Times New Roman"/>
          <w:lang w:bidi="ar-SA"/>
        </w:rPr>
        <w:t xml:space="preserve"> </w:t>
      </w:r>
      <w:r w:rsidR="00EB0302">
        <w:rPr>
          <w:rFonts w:eastAsia="Times New Roman" w:cs="Times New Roman"/>
          <w:lang w:val="sr-Cyrl-RS" w:bidi="ar-SA"/>
        </w:rPr>
        <w:t>по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 w:rsidR="00EB0302">
        <w:rPr>
          <w:rFonts w:eastAsia="Times New Roman" w:cs="Times New Roman"/>
          <w:lang w:val="sr-Cyrl-RS" w:bidi="ar-SA"/>
        </w:rPr>
        <w:t>у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51AC8BAD" w:rsidR="00C41085" w:rsidRPr="00113FD4" w:rsidRDefault="00C41085" w:rsidP="00C41085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13FD4" w:rsidRPr="00C551F3">
        <w:rPr>
          <w:rFonts w:eastAsia="Times New Roman" w:cs="Times New Roman"/>
          <w:lang w:bidi="ar-SA"/>
        </w:rPr>
        <w:t>не</w:t>
      </w:r>
      <w:proofErr w:type="spellEnd"/>
      <w:r w:rsidR="00113FD4" w:rsidRPr="00C551F3">
        <w:rPr>
          <w:rFonts w:eastAsia="Times New Roman" w:cs="Times New Roman"/>
          <w:lang w:val="sr-Cyrl-RS" w:bidi="ar-SA"/>
        </w:rPr>
        <w:t>покретности (Подаци из РГЗ – катастра за непокретности)</w:t>
      </w:r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EE49832" w14:textId="7E18A5AE" w:rsidR="00C41085" w:rsidRPr="00AF4C70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</w:t>
      </w:r>
      <w:r w:rsidR="00AF4C70">
        <w:rPr>
          <w:rFonts w:eastAsia="Times New Roman" w:cs="Times New Roman"/>
          <w:lang w:bidi="ar-SA"/>
        </w:rPr>
        <w:t>ација</w:t>
      </w:r>
      <w:proofErr w:type="spellEnd"/>
      <w:r w:rsidR="00AF4C70">
        <w:rPr>
          <w:rFonts w:eastAsia="Times New Roman" w:cs="Times New Roman"/>
          <w:lang w:bidi="ar-SA"/>
        </w:rPr>
        <w:t xml:space="preserve"> и </w:t>
      </w:r>
      <w:proofErr w:type="spellStart"/>
      <w:r w:rsidR="00AF4C70">
        <w:rPr>
          <w:rFonts w:eastAsia="Times New Roman" w:cs="Times New Roman"/>
          <w:lang w:bidi="ar-SA"/>
        </w:rPr>
        <w:t>доказ</w:t>
      </w:r>
      <w:proofErr w:type="spellEnd"/>
      <w:r w:rsidR="00AF4C70">
        <w:rPr>
          <w:rFonts w:eastAsia="Times New Roman" w:cs="Times New Roman"/>
          <w:lang w:bidi="ar-SA"/>
        </w:rPr>
        <w:t xml:space="preserve"> о </w:t>
      </w:r>
      <w:proofErr w:type="spellStart"/>
      <w:r w:rsidR="00AF4C70">
        <w:rPr>
          <w:rFonts w:eastAsia="Times New Roman" w:cs="Times New Roman"/>
          <w:lang w:bidi="ar-SA"/>
        </w:rPr>
        <w:t>уплати</w:t>
      </w:r>
      <w:proofErr w:type="spellEnd"/>
      <w:r w:rsidR="00AF4C70">
        <w:rPr>
          <w:rFonts w:eastAsia="Times New Roman" w:cs="Times New Roman"/>
          <w:lang w:bidi="ar-SA"/>
        </w:rPr>
        <w:t xml:space="preserve"> </w:t>
      </w:r>
      <w:proofErr w:type="spellStart"/>
      <w:r w:rsidR="00AF4C70">
        <w:rPr>
          <w:rFonts w:eastAsia="Times New Roman" w:cs="Times New Roman"/>
          <w:lang w:bidi="ar-SA"/>
        </w:rPr>
        <w:t>депозита</w:t>
      </w:r>
      <w:proofErr w:type="spellEnd"/>
      <w:r w:rsidR="00AF4C70">
        <w:rPr>
          <w:rFonts w:eastAsia="Times New Roman" w:cs="Times New Roman"/>
          <w:lang w:val="sr-Cyrl-RS" w:bidi="ar-SA"/>
        </w:rPr>
        <w:t xml:space="preserve">, </w:t>
      </w:r>
      <w:r w:rsidR="00971C2F">
        <w:rPr>
          <w:rFonts w:eastAsia="Times New Roman" w:cs="Times New Roman"/>
          <w:lang w:val="sr-Cyrl-CS" w:bidi="ar-SA"/>
        </w:rPr>
        <w:t xml:space="preserve">као и назнака </w:t>
      </w:r>
      <w:r w:rsidR="00971C2F" w:rsidRPr="00971C2F">
        <w:rPr>
          <w:rFonts w:eastAsia="Times New Roman" w:cs="Times New Roman"/>
          <w:b/>
          <w:lang w:val="sr-Cyrl-CS" w:bidi="ar-SA"/>
        </w:rPr>
        <w:t>НЕ ОТВАРАТИ</w:t>
      </w:r>
      <w:r w:rsidR="0052221E">
        <w:rPr>
          <w:rFonts w:eastAsia="Times New Roman" w:cs="Times New Roman"/>
          <w:b/>
          <w:lang w:val="sr-Cyrl-CS" w:bidi="ar-SA"/>
        </w:rPr>
        <w:t>!</w:t>
      </w:r>
    </w:p>
    <w:p w14:paraId="56EA4855" w14:textId="77777777" w:rsidR="00971C2F" w:rsidRDefault="00971C2F" w:rsidP="00057EC1">
      <w:pPr>
        <w:pStyle w:val="Standard"/>
        <w:jc w:val="both"/>
        <w:rPr>
          <w:rFonts w:eastAsia="Times New Roman" w:cs="Times New Roman"/>
          <w:b/>
          <w:bCs/>
          <w:lang w:val="sr-Cyrl-CS" w:bidi="ar-SA"/>
        </w:rPr>
      </w:pPr>
    </w:p>
    <w:p w14:paraId="74A57566" w14:textId="331426A3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</w:t>
      </w:r>
      <w:r w:rsidR="00971C2F">
        <w:rPr>
          <w:rFonts w:eastAsia="Times New Roman" w:cs="Times New Roman"/>
          <w:b/>
          <w:bCs/>
          <w:lang w:val="sr-Cyrl-CS" w:bidi="ar-SA"/>
        </w:rPr>
        <w:t>00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D26E40">
        <w:rPr>
          <w:rFonts w:eastAsia="Times New Roman" w:cs="Times New Roman"/>
          <w:b/>
          <w:bCs/>
          <w:lang w:val="sr-Cyrl-CS" w:bidi="ar-SA"/>
        </w:rPr>
        <w:t>2</w:t>
      </w:r>
      <w:r w:rsidR="00971C2F">
        <w:rPr>
          <w:rFonts w:eastAsia="Times New Roman" w:cs="Times New Roman"/>
          <w:b/>
          <w:bCs/>
          <w:lang w:val="sr-Cyrl-CS" w:bidi="ar-SA"/>
        </w:rPr>
        <w:t>8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971C2F">
        <w:rPr>
          <w:rFonts w:eastAsia="Times New Roman" w:cs="Times New Roman"/>
          <w:b/>
          <w:bCs/>
          <w:lang w:val="sr-Cyrl-RS" w:bidi="ar-SA"/>
        </w:rPr>
        <w:t>03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971C2F">
        <w:rPr>
          <w:rFonts w:eastAsia="Times New Roman" w:cs="Times New Roman"/>
          <w:b/>
          <w:bCs/>
          <w:lang w:val="sr-Cyrl-RS" w:bidi="ar-SA"/>
        </w:rPr>
        <w:t>2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2692AC24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све</w:t>
      </w:r>
      <w:proofErr w:type="spellEnd"/>
      <w:r w:rsidR="00113FD4"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>онуде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2CAD789B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</w:t>
      </w:r>
      <w:r w:rsidR="00113FD4">
        <w:rPr>
          <w:rFonts w:eastAsia="Times New Roman" w:cs="Times New Roman"/>
          <w:lang w:bidi="ar-SA"/>
        </w:rPr>
        <w:t>потпуне</w:t>
      </w:r>
      <w:proofErr w:type="spellEnd"/>
      <w:r w:rsidR="00113FD4">
        <w:rPr>
          <w:rFonts w:eastAsia="Times New Roman" w:cs="Times New Roman"/>
          <w:lang w:bidi="ar-SA"/>
        </w:rPr>
        <w:t xml:space="preserve"> и </w:t>
      </w:r>
      <w:proofErr w:type="spellStart"/>
      <w:r w:rsidR="00113FD4">
        <w:rPr>
          <w:rFonts w:eastAsia="Times New Roman" w:cs="Times New Roman"/>
          <w:lang w:bidi="ar-SA"/>
        </w:rPr>
        <w:t>неблаговремене</w:t>
      </w:r>
      <w:proofErr w:type="spellEnd"/>
      <w:r w:rsidR="00113FD4"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>онуде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B9B7165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П</w:t>
      </w:r>
      <w:r w:rsidR="00113FD4">
        <w:rPr>
          <w:rFonts w:eastAsia="Times New Roman" w:cs="Times New Roman"/>
          <w:lang w:val="sr-Cyrl-RS" w:bidi="ar-SA"/>
        </w:rPr>
        <w:t>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3EE8C430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 xml:space="preserve">онуде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13FD4">
        <w:rPr>
          <w:rFonts w:eastAsia="Times New Roman" w:cs="Times New Roman"/>
          <w:lang w:val="sr-Cyrl-RS" w:bidi="ar-SA"/>
        </w:rPr>
        <w:t>отварања писаних понуда</w:t>
      </w:r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53AF209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</w:t>
      </w:r>
      <w:r w:rsidR="00113FD4">
        <w:rPr>
          <w:rFonts w:eastAsia="Times New Roman" w:cs="Times New Roman"/>
          <w:lang w:bidi="ar-SA"/>
        </w:rPr>
        <w:t>окретност</w:t>
      </w:r>
      <w:proofErr w:type="spellEnd"/>
      <w:r w:rsidR="00113FD4">
        <w:rPr>
          <w:rFonts w:eastAsia="Times New Roman" w:cs="Times New Roman"/>
          <w:lang w:bidi="ar-SA"/>
        </w:rPr>
        <w:t xml:space="preserve">, </w:t>
      </w:r>
      <w:proofErr w:type="spellStart"/>
      <w:r w:rsidR="00113FD4">
        <w:rPr>
          <w:rFonts w:eastAsia="Times New Roman" w:cs="Times New Roman"/>
          <w:lang w:bidi="ar-SA"/>
        </w:rPr>
        <w:t>све</w:t>
      </w:r>
      <w:proofErr w:type="spellEnd"/>
      <w:r w:rsidR="00113FD4"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до</w:t>
      </w:r>
      <w:proofErr w:type="spellEnd"/>
      <w:r w:rsidR="00113FD4"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дана</w:t>
      </w:r>
      <w:proofErr w:type="spellEnd"/>
      <w:r w:rsidR="00113FD4">
        <w:rPr>
          <w:rFonts w:eastAsia="Times New Roman" w:cs="Times New Roman"/>
          <w:lang w:bidi="ar-SA"/>
        </w:rPr>
        <w:t xml:space="preserve"> о</w:t>
      </w:r>
      <w:r w:rsidR="00113FD4">
        <w:rPr>
          <w:rFonts w:eastAsia="Times New Roman" w:cs="Times New Roman"/>
          <w:lang w:val="sr-Cyrl-RS" w:bidi="ar-SA"/>
        </w:rPr>
        <w:t>тварања писаних понуда</w:t>
      </w:r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6DAA97B5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r w:rsidR="00113FD4">
        <w:rPr>
          <w:rFonts w:eastAsia="Times New Roman" w:cs="Times New Roman"/>
          <w:b/>
          <w:bCs/>
          <w:lang w:val="sr-Cyrl-RS" w:bidi="ar-SA"/>
        </w:rPr>
        <w:t>отварања писаних понуда</w:t>
      </w:r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971C2F">
        <w:rPr>
          <w:rFonts w:eastAsia="Times New Roman" w:cs="Times New Roman"/>
          <w:b/>
          <w:bCs/>
          <w:lang w:val="sr-Cyrl-RS" w:bidi="ar-SA"/>
        </w:rPr>
        <w:t>30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971C2F">
        <w:rPr>
          <w:rFonts w:eastAsia="Times New Roman" w:cs="Times New Roman"/>
          <w:b/>
          <w:bCs/>
          <w:lang w:val="sr-Cyrl-RS" w:bidi="ar-SA"/>
        </w:rPr>
        <w:t>03</w:t>
      </w:r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971C2F">
        <w:rPr>
          <w:rFonts w:eastAsia="Times New Roman" w:cs="Times New Roman"/>
          <w:b/>
          <w:bCs/>
          <w:lang w:val="sr-Cyrl-RS" w:bidi="ar-SA"/>
        </w:rPr>
        <w:t>2</w:t>
      </w:r>
      <w:r w:rsidRPr="00DC2D56">
        <w:rPr>
          <w:rFonts w:eastAsia="Times New Roman" w:cs="Times New Roman"/>
          <w:b/>
          <w:bCs/>
          <w:lang w:bidi="ar-SA"/>
        </w:rPr>
        <w:t>.</w:t>
      </w:r>
      <w:proofErr w:type="gramEnd"/>
      <w:r w:rsidRPr="00DC2D5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DC2D56">
        <w:rPr>
          <w:rFonts w:eastAsia="Times New Roman" w:cs="Times New Roman"/>
          <w:b/>
          <w:bCs/>
          <w:lang w:val="sr-Cyrl-RS" w:bidi="ar-SA"/>
        </w:rPr>
        <w:t>12</w:t>
      </w:r>
      <w:r w:rsidRPr="00DC2D56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113FD4">
        <w:rPr>
          <w:rFonts w:eastAsia="Times New Roman" w:cs="Times New Roman"/>
          <w:b/>
          <w:bCs/>
          <w:lang w:val="sr-Cyrl-RS" w:bidi="ar-SA"/>
        </w:rPr>
        <w:t>,</w:t>
      </w:r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r w:rsidR="00971C2F">
        <w:rPr>
          <w:rFonts w:eastAsia="Times New Roman" w:cs="Times New Roman"/>
          <w:b/>
          <w:bCs/>
          <w:lang w:val="sr-Cyrl-CS" w:bidi="ar-SA"/>
        </w:rPr>
        <w:t>12</w:t>
      </w:r>
      <w:r>
        <w:rPr>
          <w:rFonts w:eastAsia="Times New Roman" w:cs="Times New Roman"/>
          <w:b/>
          <w:bCs/>
          <w:lang w:bidi="ar-SA"/>
        </w:rPr>
        <w:t>.</w:t>
      </w:r>
    </w:p>
    <w:p w14:paraId="658EF335" w14:textId="6B675468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EE69E6">
        <w:rPr>
          <w:rFonts w:eastAsia="Times New Roman" w:cs="Times New Roman"/>
          <w:lang w:val="sr-Cyrl-RS" w:bidi="ar-SA"/>
        </w:rPr>
        <w:t>понуда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B43DF"/>
    <w:rsid w:val="000E451D"/>
    <w:rsid w:val="000E4A82"/>
    <w:rsid w:val="000F5CC0"/>
    <w:rsid w:val="00100BCA"/>
    <w:rsid w:val="00101A47"/>
    <w:rsid w:val="0010422A"/>
    <w:rsid w:val="00113FD4"/>
    <w:rsid w:val="00167A3E"/>
    <w:rsid w:val="00174279"/>
    <w:rsid w:val="001C14E2"/>
    <w:rsid w:val="002072A1"/>
    <w:rsid w:val="00214803"/>
    <w:rsid w:val="00270722"/>
    <w:rsid w:val="00332690"/>
    <w:rsid w:val="00347458"/>
    <w:rsid w:val="00393C5D"/>
    <w:rsid w:val="003B691F"/>
    <w:rsid w:val="00402624"/>
    <w:rsid w:val="00446571"/>
    <w:rsid w:val="00474886"/>
    <w:rsid w:val="004D2CFC"/>
    <w:rsid w:val="004D4EDE"/>
    <w:rsid w:val="00503DB4"/>
    <w:rsid w:val="0052221E"/>
    <w:rsid w:val="005734DF"/>
    <w:rsid w:val="0058102C"/>
    <w:rsid w:val="005970AF"/>
    <w:rsid w:val="005A489A"/>
    <w:rsid w:val="005B4143"/>
    <w:rsid w:val="005C14FA"/>
    <w:rsid w:val="005C5EB9"/>
    <w:rsid w:val="005D398F"/>
    <w:rsid w:val="005D40E0"/>
    <w:rsid w:val="00601C6A"/>
    <w:rsid w:val="006318C4"/>
    <w:rsid w:val="00660C5C"/>
    <w:rsid w:val="00664438"/>
    <w:rsid w:val="006B34EA"/>
    <w:rsid w:val="006D273E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71C2F"/>
    <w:rsid w:val="00995A50"/>
    <w:rsid w:val="009D5514"/>
    <w:rsid w:val="00A2757A"/>
    <w:rsid w:val="00AA3899"/>
    <w:rsid w:val="00AC3B2C"/>
    <w:rsid w:val="00AF1CAC"/>
    <w:rsid w:val="00AF4C70"/>
    <w:rsid w:val="00AF54A8"/>
    <w:rsid w:val="00B15DBE"/>
    <w:rsid w:val="00B30B26"/>
    <w:rsid w:val="00B8782C"/>
    <w:rsid w:val="00BC7094"/>
    <w:rsid w:val="00BD40B6"/>
    <w:rsid w:val="00BF4156"/>
    <w:rsid w:val="00C0231A"/>
    <w:rsid w:val="00C11A0E"/>
    <w:rsid w:val="00C41085"/>
    <w:rsid w:val="00C60E51"/>
    <w:rsid w:val="00C641D1"/>
    <w:rsid w:val="00CC13C8"/>
    <w:rsid w:val="00CE463E"/>
    <w:rsid w:val="00D26E40"/>
    <w:rsid w:val="00D63625"/>
    <w:rsid w:val="00DA1181"/>
    <w:rsid w:val="00DC2D56"/>
    <w:rsid w:val="00DC427E"/>
    <w:rsid w:val="00DD15E4"/>
    <w:rsid w:val="00DE543C"/>
    <w:rsid w:val="00DE7476"/>
    <w:rsid w:val="00E131C5"/>
    <w:rsid w:val="00E61830"/>
    <w:rsid w:val="00EB0302"/>
    <w:rsid w:val="00ED7AD5"/>
    <w:rsid w:val="00EE3CFB"/>
    <w:rsid w:val="00EE69E6"/>
    <w:rsid w:val="00EF7B81"/>
    <w:rsid w:val="00F1038B"/>
    <w:rsid w:val="00F4295E"/>
    <w:rsid w:val="00F52BAD"/>
    <w:rsid w:val="00F67B1E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Ivan Ninčić</cp:lastModifiedBy>
  <cp:revision>23</cp:revision>
  <cp:lastPrinted>2020-05-21T05:48:00Z</cp:lastPrinted>
  <dcterms:created xsi:type="dcterms:W3CDTF">2022-02-21T12:55:00Z</dcterms:created>
  <dcterms:modified xsi:type="dcterms:W3CDTF">2022-02-22T07:52:00Z</dcterms:modified>
</cp:coreProperties>
</file>